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900579" w:rsidP="0090057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43700C">
              <w:rPr>
                <w:b/>
                <w:szCs w:val="28"/>
              </w:rPr>
              <w:t>3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764F71" w:rsidRPr="00C939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7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FF34E3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43700C">
              <w:rPr>
                <w:b/>
                <w:szCs w:val="28"/>
              </w:rPr>
              <w:t>45</w:t>
            </w:r>
            <w:r w:rsidRPr="00C93978">
              <w:rPr>
                <w:b/>
                <w:szCs w:val="28"/>
              </w:rPr>
              <w:t>/</w:t>
            </w:r>
            <w:r w:rsidR="0043700C">
              <w:rPr>
                <w:b/>
                <w:szCs w:val="28"/>
              </w:rPr>
              <w:t>3</w:t>
            </w:r>
            <w:r w:rsidR="00FF34E3">
              <w:rPr>
                <w:b/>
                <w:szCs w:val="28"/>
              </w:rPr>
              <w:t>40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proofErr w:type="gramStart"/>
      <w:r w:rsidR="00594DC3">
        <w:rPr>
          <w:b/>
          <w:szCs w:val="28"/>
        </w:rPr>
        <w:t xml:space="preserve">председателя </w:t>
      </w:r>
      <w:r w:rsidR="00A541DC">
        <w:rPr>
          <w:b/>
          <w:szCs w:val="28"/>
        </w:rPr>
        <w:t xml:space="preserve"> </w:t>
      </w:r>
      <w:r w:rsidRPr="00E2310E">
        <w:rPr>
          <w:b/>
          <w:szCs w:val="28"/>
        </w:rPr>
        <w:t>участковой</w:t>
      </w:r>
      <w:proofErr w:type="gramEnd"/>
      <w:r w:rsidRPr="00E2310E">
        <w:rPr>
          <w:b/>
          <w:szCs w:val="28"/>
        </w:rPr>
        <w:t xml:space="preserve">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43700C">
        <w:rPr>
          <w:b/>
          <w:szCs w:val="28"/>
        </w:rPr>
        <w:t>415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43700C" w:rsidP="00764F71">
      <w:pPr>
        <w:rPr>
          <w:b/>
          <w:szCs w:val="28"/>
        </w:rPr>
      </w:pPr>
      <w:r>
        <w:rPr>
          <w:b/>
          <w:szCs w:val="28"/>
        </w:rPr>
        <w:t>Е.В. Апанасенко</w:t>
      </w:r>
    </w:p>
    <w:p w:rsidR="00DF7D28" w:rsidRDefault="00DF7D28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председателя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43700C">
        <w:rPr>
          <w:szCs w:val="28"/>
        </w:rPr>
        <w:t>415</w:t>
      </w:r>
      <w:r w:rsidRPr="00A836CA">
        <w:rPr>
          <w:szCs w:val="28"/>
        </w:rPr>
        <w:t xml:space="preserve"> города Кимры Тверской области  </w:t>
      </w:r>
      <w:r w:rsidR="0043700C">
        <w:rPr>
          <w:szCs w:val="28"/>
        </w:rPr>
        <w:t>Е.В. Апанасенко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</w:t>
      </w:r>
      <w:r w:rsidR="0043700C">
        <w:rPr>
          <w:b/>
          <w:spacing w:val="40"/>
          <w:szCs w:val="28"/>
        </w:rPr>
        <w:t xml:space="preserve">    </w:t>
      </w:r>
      <w:r>
        <w:rPr>
          <w:b/>
          <w:spacing w:val="40"/>
          <w:szCs w:val="28"/>
        </w:rPr>
        <w:t xml:space="preserve">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43700C">
        <w:rPr>
          <w:szCs w:val="28"/>
        </w:rPr>
        <w:t>415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43700C">
        <w:rPr>
          <w:szCs w:val="28"/>
        </w:rPr>
        <w:t>Апанасенко Елену Владимировну</w:t>
      </w:r>
      <w:r>
        <w:rPr>
          <w:szCs w:val="28"/>
        </w:rPr>
        <w:t>.</w:t>
      </w:r>
    </w:p>
    <w:p w:rsidR="00A541DC" w:rsidRDefault="00764F71" w:rsidP="00A541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</w:t>
      </w:r>
      <w:proofErr w:type="gramStart"/>
      <w:r w:rsidRPr="00B95CA2">
        <w:rPr>
          <w:szCs w:val="28"/>
        </w:rPr>
        <w:t xml:space="preserve">комиссии </w:t>
      </w:r>
      <w:r w:rsidR="00A541DC">
        <w:rPr>
          <w:szCs w:val="28"/>
        </w:rPr>
        <w:t xml:space="preserve"> </w:t>
      </w:r>
      <w:r w:rsidR="0043700C">
        <w:rPr>
          <w:szCs w:val="28"/>
        </w:rPr>
        <w:t>Е.В.</w:t>
      </w:r>
      <w:proofErr w:type="gramEnd"/>
      <w:r w:rsidR="0043700C">
        <w:rPr>
          <w:szCs w:val="28"/>
        </w:rPr>
        <w:t xml:space="preserve"> Апанасенко</w:t>
      </w:r>
      <w:r>
        <w:rPr>
          <w:szCs w:val="28"/>
        </w:rPr>
        <w:t>.</w:t>
      </w:r>
    </w:p>
    <w:p w:rsidR="00A541DC" w:rsidRDefault="00A541DC" w:rsidP="00A541D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3. Считать утратившим силу постановление территориальной избирательной комиссии города Кимры от </w:t>
      </w:r>
      <w:r w:rsidR="0043700C">
        <w:rPr>
          <w:szCs w:val="28"/>
        </w:rPr>
        <w:t>27</w:t>
      </w:r>
      <w:r>
        <w:rPr>
          <w:szCs w:val="28"/>
        </w:rPr>
        <w:t>.</w:t>
      </w:r>
      <w:r w:rsidR="0043700C">
        <w:rPr>
          <w:szCs w:val="28"/>
        </w:rPr>
        <w:t>05</w:t>
      </w:r>
      <w:r>
        <w:rPr>
          <w:szCs w:val="28"/>
        </w:rPr>
        <w:t>.201</w:t>
      </w:r>
      <w:r w:rsidR="0043700C">
        <w:rPr>
          <w:szCs w:val="28"/>
        </w:rPr>
        <w:t>6</w:t>
      </w:r>
      <w:r>
        <w:rPr>
          <w:szCs w:val="28"/>
        </w:rPr>
        <w:t xml:space="preserve"> №</w:t>
      </w:r>
      <w:r w:rsidR="0043700C">
        <w:rPr>
          <w:szCs w:val="28"/>
        </w:rPr>
        <w:t>1/14-4</w:t>
      </w:r>
      <w:r>
        <w:rPr>
          <w:szCs w:val="28"/>
        </w:rPr>
        <w:t xml:space="preserve"> «</w:t>
      </w:r>
      <w:r w:rsidRPr="00A541DC">
        <w:rPr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43700C">
        <w:rPr>
          <w:szCs w:val="28"/>
        </w:rPr>
        <w:t>415</w:t>
      </w:r>
      <w:r w:rsidRPr="00A541DC">
        <w:rPr>
          <w:szCs w:val="28"/>
        </w:rPr>
        <w:t xml:space="preserve"> города Кимры Тверской области</w:t>
      </w:r>
      <w:r>
        <w:rPr>
          <w:szCs w:val="28"/>
        </w:rPr>
        <w:t>».</w:t>
      </w:r>
    </w:p>
    <w:p w:rsidR="00A541DC" w:rsidRPr="00A541DC" w:rsidRDefault="00A541DC" w:rsidP="00A541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541DC" w:rsidRDefault="00A541DC" w:rsidP="00A541DC">
      <w:pPr>
        <w:spacing w:line="360" w:lineRule="auto"/>
        <w:jc w:val="both"/>
        <w:rPr>
          <w:szCs w:val="28"/>
        </w:rPr>
      </w:pPr>
    </w:p>
    <w:p w:rsidR="00A541DC" w:rsidRDefault="00A541DC" w:rsidP="00A541D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5</w:t>
      </w:r>
      <w:r w:rsidR="00764F71"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="00764F71" w:rsidRPr="00CA7006">
        <w:rPr>
          <w:szCs w:val="28"/>
        </w:rPr>
        <w:t>телекоммуникационной  сети</w:t>
      </w:r>
      <w:proofErr w:type="gramEnd"/>
      <w:r w:rsidR="00764F71" w:rsidRPr="00CA7006">
        <w:rPr>
          <w:szCs w:val="28"/>
        </w:rPr>
        <w:t xml:space="preserve"> «Интернет».</w:t>
      </w:r>
    </w:p>
    <w:p w:rsidR="00764F71" w:rsidRPr="001C1CB7" w:rsidRDefault="00A541DC" w:rsidP="00A541DC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764F71">
        <w:rPr>
          <w:szCs w:val="28"/>
        </w:rPr>
        <w:t xml:space="preserve">. </w:t>
      </w:r>
      <w:r w:rsidR="00764F71"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764F71">
        <w:rPr>
          <w:szCs w:val="28"/>
        </w:rPr>
        <w:t>города Кимры Т.А. Морозову</w:t>
      </w:r>
      <w:r w:rsidR="00764F71"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C93978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И.М. </w:t>
            </w:r>
            <w:proofErr w:type="spellStart"/>
            <w:r w:rsidRPr="00215D3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95434"/>
    <w:rsid w:val="000D4609"/>
    <w:rsid w:val="001E3430"/>
    <w:rsid w:val="00215D3D"/>
    <w:rsid w:val="00233674"/>
    <w:rsid w:val="003045DB"/>
    <w:rsid w:val="003833B1"/>
    <w:rsid w:val="0043700C"/>
    <w:rsid w:val="00501107"/>
    <w:rsid w:val="005376FE"/>
    <w:rsid w:val="00594DC3"/>
    <w:rsid w:val="005D660F"/>
    <w:rsid w:val="00764F71"/>
    <w:rsid w:val="00900579"/>
    <w:rsid w:val="00935DE5"/>
    <w:rsid w:val="00981D0D"/>
    <w:rsid w:val="00981D7A"/>
    <w:rsid w:val="00A541DC"/>
    <w:rsid w:val="00AF680F"/>
    <w:rsid w:val="00BA2181"/>
    <w:rsid w:val="00BB5D6E"/>
    <w:rsid w:val="00C93978"/>
    <w:rsid w:val="00CD3AEB"/>
    <w:rsid w:val="00DF7D28"/>
    <w:rsid w:val="00F3294F"/>
    <w:rsid w:val="00FF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C74D1-1B39-4947-AC56-0A64D340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41DC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3</cp:revision>
  <cp:lastPrinted>2007-07-30T20:28:00Z</cp:lastPrinted>
  <dcterms:created xsi:type="dcterms:W3CDTF">2017-08-26T13:55:00Z</dcterms:created>
  <dcterms:modified xsi:type="dcterms:W3CDTF">2017-08-26T14:06:00Z</dcterms:modified>
</cp:coreProperties>
</file>