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365"/>
        <w:tblW w:w="1013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31"/>
        <w:gridCol w:w="2959"/>
        <w:gridCol w:w="3890"/>
        <w:gridCol w:w="55"/>
      </w:tblGrid>
      <w:tr w:rsidR="00A95408" w:rsidTr="00A95408">
        <w:trPr>
          <w:gridAfter w:val="1"/>
          <w:wAfter w:w="55" w:type="dxa"/>
          <w:trHeight w:val="1451"/>
        </w:trPr>
        <w:tc>
          <w:tcPr>
            <w:tcW w:w="10080" w:type="dxa"/>
            <w:gridSpan w:val="3"/>
            <w:vAlign w:val="center"/>
          </w:tcPr>
          <w:p w:rsidR="00A95408" w:rsidRPr="006E5019" w:rsidRDefault="00A95408" w:rsidP="00A8381C">
            <w:pPr>
              <w:pStyle w:val="10"/>
              <w:widowControl/>
              <w:jc w:val="center"/>
              <w:rPr>
                <w:b/>
                <w:sz w:val="32"/>
                <w:szCs w:val="32"/>
              </w:rPr>
            </w:pPr>
            <w:r w:rsidRPr="006E5019">
              <w:rPr>
                <w:b/>
                <w:sz w:val="32"/>
                <w:szCs w:val="32"/>
              </w:rPr>
              <w:t xml:space="preserve">ТЕРРИТОРИАЛЬНАЯ </w:t>
            </w:r>
          </w:p>
          <w:p w:rsidR="00A95408" w:rsidRPr="006E5019" w:rsidRDefault="00A95408" w:rsidP="00A8381C">
            <w:pPr>
              <w:pStyle w:val="10"/>
              <w:widowControl/>
              <w:jc w:val="center"/>
              <w:rPr>
                <w:b/>
                <w:sz w:val="32"/>
                <w:szCs w:val="32"/>
              </w:rPr>
            </w:pPr>
            <w:r w:rsidRPr="006E5019">
              <w:rPr>
                <w:b/>
                <w:sz w:val="32"/>
                <w:szCs w:val="32"/>
              </w:rPr>
              <w:t xml:space="preserve">ИЗБИРАТЕЛЬНАЯ КОМИССИЯ </w:t>
            </w:r>
          </w:p>
          <w:p w:rsidR="00A95408" w:rsidRDefault="00A95408" w:rsidP="00A8381C">
            <w:pPr>
              <w:pStyle w:val="10"/>
              <w:widowControl/>
              <w:jc w:val="center"/>
              <w:rPr>
                <w:rFonts w:ascii="Arial Narrow" w:hAnsi="Arial Narrow" w:cs="Arial"/>
                <w:b/>
                <w:sz w:val="48"/>
                <w:szCs w:val="48"/>
              </w:rPr>
            </w:pPr>
            <w:r w:rsidRPr="006E5019">
              <w:rPr>
                <w:b/>
                <w:sz w:val="32"/>
                <w:szCs w:val="32"/>
              </w:rPr>
              <w:t>ГОРОДА КИМРЫ</w:t>
            </w:r>
          </w:p>
        </w:tc>
      </w:tr>
      <w:tr w:rsidR="00A95408" w:rsidRPr="006E5019" w:rsidTr="00A95408">
        <w:trPr>
          <w:trHeight w:val="592"/>
        </w:trPr>
        <w:tc>
          <w:tcPr>
            <w:tcW w:w="10135" w:type="dxa"/>
            <w:gridSpan w:val="4"/>
            <w:vAlign w:val="center"/>
          </w:tcPr>
          <w:p w:rsidR="00A95408" w:rsidRPr="006E5019" w:rsidRDefault="00A95408" w:rsidP="00A8381C">
            <w:pPr>
              <w:pStyle w:val="10"/>
              <w:widowControl/>
              <w:jc w:val="center"/>
              <w:rPr>
                <w:spacing w:val="30"/>
                <w:sz w:val="30"/>
                <w:szCs w:val="30"/>
              </w:rPr>
            </w:pPr>
            <w:r w:rsidRPr="006E5019">
              <w:rPr>
                <w:b/>
                <w:spacing w:val="30"/>
                <w:sz w:val="30"/>
                <w:szCs w:val="30"/>
              </w:rPr>
              <w:t>ПОСТАНОВЛЕНИЕ</w:t>
            </w:r>
          </w:p>
        </w:tc>
      </w:tr>
      <w:tr w:rsidR="00A95408" w:rsidTr="00A95408">
        <w:trPr>
          <w:trHeight w:val="495"/>
        </w:trPr>
        <w:tc>
          <w:tcPr>
            <w:tcW w:w="10135" w:type="dxa"/>
            <w:gridSpan w:val="4"/>
            <w:vAlign w:val="center"/>
          </w:tcPr>
          <w:p w:rsidR="00A95408" w:rsidRPr="00487694" w:rsidRDefault="00A95408" w:rsidP="00A8381C">
            <w:pPr>
              <w:pStyle w:val="10"/>
              <w:widowControl/>
              <w:jc w:val="center"/>
              <w:rPr>
                <w:rFonts w:ascii="Arial Narrow" w:hAnsi="Arial Narrow"/>
                <w:b/>
                <w:spacing w:val="100"/>
                <w:sz w:val="32"/>
                <w:szCs w:val="32"/>
              </w:rPr>
            </w:pPr>
          </w:p>
        </w:tc>
      </w:tr>
      <w:tr w:rsidR="00A95408" w:rsidRPr="000239DB" w:rsidTr="00A95408">
        <w:trPr>
          <w:gridAfter w:val="1"/>
          <w:wAfter w:w="55" w:type="dxa"/>
          <w:trHeight w:val="286"/>
        </w:trPr>
        <w:tc>
          <w:tcPr>
            <w:tcW w:w="3231" w:type="dxa"/>
            <w:vAlign w:val="center"/>
          </w:tcPr>
          <w:p w:rsidR="00A95408" w:rsidRPr="000239DB" w:rsidRDefault="000239DB" w:rsidP="00385D1D">
            <w:pPr>
              <w:pStyle w:val="10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 xml:space="preserve">28 </w:t>
            </w:r>
            <w:r w:rsidR="001D6AC4" w:rsidRPr="000239DB">
              <w:rPr>
                <w:b/>
                <w:bCs/>
                <w:sz w:val="28"/>
                <w:szCs w:val="28"/>
              </w:rPr>
              <w:t>апреля</w:t>
            </w:r>
            <w:r w:rsidR="00A95408" w:rsidRPr="000239DB">
              <w:rPr>
                <w:b/>
                <w:bCs/>
                <w:sz w:val="28"/>
                <w:szCs w:val="28"/>
              </w:rPr>
              <w:t xml:space="preserve"> 201</w:t>
            </w:r>
            <w:r w:rsidR="00385D1D" w:rsidRPr="000239DB">
              <w:rPr>
                <w:b/>
                <w:bCs/>
                <w:sz w:val="28"/>
                <w:szCs w:val="28"/>
              </w:rPr>
              <w:t>6</w:t>
            </w:r>
            <w:r w:rsidR="00A95408" w:rsidRPr="000239DB">
              <w:rPr>
                <w:b/>
                <w:bCs/>
                <w:sz w:val="28"/>
                <w:szCs w:val="28"/>
              </w:rPr>
              <w:t>г.</w:t>
            </w:r>
          </w:p>
        </w:tc>
        <w:tc>
          <w:tcPr>
            <w:tcW w:w="2959" w:type="dxa"/>
            <w:vAlign w:val="center"/>
          </w:tcPr>
          <w:p w:rsidR="00A95408" w:rsidRPr="000239DB" w:rsidRDefault="00A95408" w:rsidP="00A8381C">
            <w:pPr>
              <w:pStyle w:val="1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890" w:type="dxa"/>
            <w:vAlign w:val="center"/>
          </w:tcPr>
          <w:p w:rsidR="00A95408" w:rsidRPr="000239DB" w:rsidRDefault="00A95408" w:rsidP="009A30F9">
            <w:pPr>
              <w:pStyle w:val="10"/>
              <w:jc w:val="center"/>
              <w:rPr>
                <w:b/>
                <w:sz w:val="28"/>
                <w:szCs w:val="28"/>
              </w:rPr>
            </w:pPr>
            <w:r w:rsidRPr="000239DB">
              <w:rPr>
                <w:b/>
                <w:bCs/>
                <w:sz w:val="28"/>
                <w:szCs w:val="28"/>
              </w:rPr>
              <w:t xml:space="preserve">                     №</w:t>
            </w:r>
            <w:r w:rsidR="00385D1D" w:rsidRPr="000239DB">
              <w:rPr>
                <w:b/>
                <w:bCs/>
                <w:sz w:val="28"/>
                <w:szCs w:val="28"/>
              </w:rPr>
              <w:t>101</w:t>
            </w:r>
            <w:r w:rsidR="007D11CA" w:rsidRPr="000239DB">
              <w:rPr>
                <w:b/>
                <w:bCs/>
                <w:sz w:val="28"/>
                <w:szCs w:val="28"/>
              </w:rPr>
              <w:t>/</w:t>
            </w:r>
            <w:r w:rsidR="009A30F9" w:rsidRPr="000239DB">
              <w:rPr>
                <w:b/>
                <w:bCs/>
                <w:sz w:val="28"/>
                <w:szCs w:val="28"/>
              </w:rPr>
              <w:t>724</w:t>
            </w:r>
            <w:r w:rsidR="007D11CA" w:rsidRPr="000239DB">
              <w:rPr>
                <w:b/>
                <w:bCs/>
                <w:sz w:val="28"/>
                <w:szCs w:val="28"/>
              </w:rPr>
              <w:t>-3</w:t>
            </w:r>
          </w:p>
        </w:tc>
      </w:tr>
      <w:tr w:rsidR="00A95408" w:rsidTr="00A95408">
        <w:trPr>
          <w:gridAfter w:val="1"/>
          <w:wAfter w:w="55" w:type="dxa"/>
          <w:trHeight w:val="286"/>
        </w:trPr>
        <w:tc>
          <w:tcPr>
            <w:tcW w:w="3231" w:type="dxa"/>
            <w:vAlign w:val="center"/>
          </w:tcPr>
          <w:p w:rsidR="00A95408" w:rsidRDefault="00A95408" w:rsidP="00A8381C">
            <w:pPr>
              <w:pStyle w:val="10"/>
              <w:widowControl/>
              <w:rPr>
                <w:bCs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A95408" w:rsidRDefault="00A95408" w:rsidP="00A8381C">
            <w:pPr>
              <w:pStyle w:val="10"/>
              <w:widowControl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г. Кимры</w:t>
            </w:r>
          </w:p>
        </w:tc>
        <w:tc>
          <w:tcPr>
            <w:tcW w:w="3890" w:type="dxa"/>
            <w:vAlign w:val="center"/>
          </w:tcPr>
          <w:p w:rsidR="00A95408" w:rsidRDefault="00A95408" w:rsidP="00A8381C">
            <w:pPr>
              <w:pStyle w:val="10"/>
              <w:widowControl/>
              <w:jc w:val="right"/>
              <w:rPr>
                <w:bCs/>
                <w:sz w:val="28"/>
                <w:szCs w:val="28"/>
              </w:rPr>
            </w:pPr>
          </w:p>
        </w:tc>
      </w:tr>
    </w:tbl>
    <w:p w:rsidR="00A95408" w:rsidRPr="00151671" w:rsidRDefault="00A95408" w:rsidP="00A95408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7C4CD1">
        <w:rPr>
          <w:b/>
          <w:snapToGrid w:val="0"/>
          <w:sz w:val="28"/>
          <w:szCs w:val="28"/>
        </w:rPr>
        <w:t>О назначении председателя учас</w:t>
      </w:r>
      <w:bookmarkStart w:id="0" w:name="_GoBack"/>
      <w:r w:rsidRPr="007C4CD1">
        <w:rPr>
          <w:b/>
          <w:snapToGrid w:val="0"/>
          <w:sz w:val="28"/>
          <w:szCs w:val="28"/>
        </w:rPr>
        <w:t>т</w:t>
      </w:r>
      <w:bookmarkEnd w:id="0"/>
      <w:r w:rsidRPr="007C4CD1">
        <w:rPr>
          <w:b/>
          <w:snapToGrid w:val="0"/>
          <w:sz w:val="28"/>
          <w:szCs w:val="28"/>
        </w:rPr>
        <w:t xml:space="preserve">ковой избирательной комиссии </w:t>
      </w:r>
      <w:r w:rsidRPr="00151671">
        <w:rPr>
          <w:b/>
          <w:snapToGrid w:val="0"/>
          <w:sz w:val="28"/>
          <w:szCs w:val="28"/>
        </w:rPr>
        <w:t xml:space="preserve">избирательного участка № </w:t>
      </w:r>
      <w:r w:rsidR="001D6AC4" w:rsidRPr="00151671">
        <w:rPr>
          <w:b/>
          <w:snapToGrid w:val="0"/>
          <w:sz w:val="28"/>
          <w:szCs w:val="28"/>
        </w:rPr>
        <w:t>4</w:t>
      </w:r>
      <w:r w:rsidR="00385D1D">
        <w:rPr>
          <w:b/>
          <w:snapToGrid w:val="0"/>
          <w:sz w:val="28"/>
          <w:szCs w:val="28"/>
        </w:rPr>
        <w:t>33</w:t>
      </w:r>
      <w:r w:rsidR="000239DB" w:rsidRPr="000239DB">
        <w:rPr>
          <w:b/>
          <w:snapToGrid w:val="0"/>
          <w:sz w:val="28"/>
          <w:szCs w:val="28"/>
        </w:rPr>
        <w:t xml:space="preserve"> </w:t>
      </w:r>
      <w:r w:rsidRPr="00151671">
        <w:rPr>
          <w:b/>
          <w:sz w:val="28"/>
          <w:szCs w:val="28"/>
        </w:rPr>
        <w:t>города Кимры Тверской области</w:t>
      </w:r>
    </w:p>
    <w:p w:rsidR="00151671" w:rsidRPr="00151671" w:rsidRDefault="00F06765" w:rsidP="00F06765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r w:rsidRPr="00151671">
        <w:rPr>
          <w:rFonts w:eastAsia="Calibri"/>
          <w:snapToGrid w:val="0"/>
          <w:sz w:val="28"/>
          <w:szCs w:val="28"/>
        </w:rPr>
        <w:t>В соответствии с пунктом 7 статьи 28 Федерального закона от 12.06.2002 № 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 w:rsidRPr="00151671">
        <w:rPr>
          <w:snapToGrid w:val="0"/>
          <w:sz w:val="28"/>
          <w:szCs w:val="28"/>
        </w:rPr>
        <w:t xml:space="preserve"> комиссии </w:t>
      </w:r>
      <w:r w:rsidR="00151671" w:rsidRPr="00151671">
        <w:rPr>
          <w:sz w:val="28"/>
        </w:rPr>
        <w:t>города Кимры</w:t>
      </w:r>
      <w:r w:rsidRPr="00151671">
        <w:rPr>
          <w:rFonts w:eastAsia="Calibri"/>
          <w:snapToGrid w:val="0"/>
          <w:sz w:val="28"/>
          <w:szCs w:val="28"/>
        </w:rPr>
        <w:t xml:space="preserve"> от </w:t>
      </w:r>
      <w:r w:rsidR="00385D1D">
        <w:rPr>
          <w:rFonts w:eastAsia="Calibri"/>
          <w:snapToGrid w:val="0"/>
          <w:sz w:val="28"/>
          <w:szCs w:val="28"/>
        </w:rPr>
        <w:t>25.03.2</w:t>
      </w:r>
      <w:r w:rsidRPr="00151671">
        <w:rPr>
          <w:rFonts w:eastAsia="Calibri"/>
          <w:snapToGrid w:val="0"/>
          <w:sz w:val="28"/>
          <w:szCs w:val="28"/>
        </w:rPr>
        <w:t>01</w:t>
      </w:r>
      <w:r w:rsidR="00385D1D">
        <w:rPr>
          <w:rFonts w:eastAsia="Calibri"/>
          <w:snapToGrid w:val="0"/>
          <w:sz w:val="28"/>
          <w:szCs w:val="28"/>
        </w:rPr>
        <w:t>6</w:t>
      </w:r>
      <w:r w:rsidRPr="00151671">
        <w:rPr>
          <w:rFonts w:eastAsia="Calibri"/>
          <w:snapToGrid w:val="0"/>
          <w:sz w:val="28"/>
          <w:szCs w:val="28"/>
        </w:rPr>
        <w:t xml:space="preserve"> года № </w:t>
      </w:r>
      <w:r w:rsidR="00385D1D">
        <w:rPr>
          <w:rFonts w:eastAsia="Calibri"/>
          <w:snapToGrid w:val="0"/>
          <w:sz w:val="28"/>
          <w:szCs w:val="28"/>
        </w:rPr>
        <w:t>99</w:t>
      </w:r>
      <w:r w:rsidRPr="00151671">
        <w:rPr>
          <w:snapToGrid w:val="0"/>
          <w:sz w:val="28"/>
          <w:szCs w:val="28"/>
        </w:rPr>
        <w:t>/</w:t>
      </w:r>
      <w:r w:rsidR="00385D1D">
        <w:rPr>
          <w:snapToGrid w:val="0"/>
          <w:sz w:val="28"/>
          <w:szCs w:val="28"/>
        </w:rPr>
        <w:t>668</w:t>
      </w:r>
      <w:r w:rsidRPr="00151671">
        <w:rPr>
          <w:snapToGrid w:val="0"/>
          <w:sz w:val="28"/>
          <w:szCs w:val="28"/>
        </w:rPr>
        <w:t>-3</w:t>
      </w:r>
      <w:r w:rsidRPr="00151671">
        <w:rPr>
          <w:rFonts w:eastAsia="Calibri"/>
          <w:snapToGrid w:val="0"/>
          <w:sz w:val="28"/>
          <w:szCs w:val="28"/>
        </w:rPr>
        <w:t xml:space="preserve"> «</w:t>
      </w:r>
      <w:r w:rsidRPr="00151671">
        <w:rPr>
          <w:rFonts w:eastAsia="Calibri"/>
          <w:sz w:val="28"/>
          <w:szCs w:val="28"/>
        </w:rPr>
        <w:t xml:space="preserve">Об освобождении от обязанностей председателя и члена участковой избирательной комиссии с правом решающего голоса избирательного участка № </w:t>
      </w:r>
      <w:r w:rsidR="00151671" w:rsidRPr="00151671">
        <w:rPr>
          <w:rFonts w:eastAsia="Calibri"/>
          <w:sz w:val="28"/>
          <w:szCs w:val="28"/>
        </w:rPr>
        <w:t>4</w:t>
      </w:r>
      <w:r w:rsidR="00385D1D">
        <w:rPr>
          <w:rFonts w:eastAsia="Calibri"/>
          <w:sz w:val="28"/>
          <w:szCs w:val="28"/>
        </w:rPr>
        <w:t>33</w:t>
      </w:r>
      <w:r w:rsidR="00040826" w:rsidRPr="00040826">
        <w:rPr>
          <w:rFonts w:eastAsia="Calibri"/>
          <w:sz w:val="28"/>
          <w:szCs w:val="28"/>
        </w:rPr>
        <w:t xml:space="preserve"> </w:t>
      </w:r>
      <w:r w:rsidR="00151671" w:rsidRPr="00151671">
        <w:rPr>
          <w:rFonts w:eastAsia="Calibri"/>
          <w:sz w:val="28"/>
          <w:szCs w:val="28"/>
        </w:rPr>
        <w:t>города Кимры</w:t>
      </w:r>
      <w:r w:rsidRPr="00151671">
        <w:rPr>
          <w:rFonts w:eastAsia="Calibri"/>
          <w:sz w:val="28"/>
          <w:szCs w:val="28"/>
        </w:rPr>
        <w:t xml:space="preserve"> Тверской области </w:t>
      </w:r>
      <w:r w:rsidR="00385D1D">
        <w:rPr>
          <w:rFonts w:eastAsia="Calibri"/>
          <w:sz w:val="28"/>
          <w:szCs w:val="28"/>
        </w:rPr>
        <w:t>В.Я. Кузьмина</w:t>
      </w:r>
      <w:r w:rsidRPr="00151671">
        <w:rPr>
          <w:rFonts w:eastAsia="Calibri"/>
          <w:snapToGrid w:val="0"/>
          <w:sz w:val="28"/>
          <w:szCs w:val="28"/>
        </w:rPr>
        <w:t xml:space="preserve">» территориальная избирательная комиссия </w:t>
      </w:r>
      <w:r w:rsidR="00151671" w:rsidRPr="00151671">
        <w:rPr>
          <w:snapToGrid w:val="0"/>
          <w:sz w:val="28"/>
          <w:szCs w:val="28"/>
        </w:rPr>
        <w:t>города Кимры</w:t>
      </w:r>
    </w:p>
    <w:p w:rsidR="00F06765" w:rsidRPr="00151671" w:rsidRDefault="000239DB" w:rsidP="00385D1D">
      <w:pPr>
        <w:spacing w:line="360" w:lineRule="auto"/>
        <w:ind w:firstLine="902"/>
        <w:jc w:val="both"/>
        <w:rPr>
          <w:rFonts w:eastAsia="Calibri"/>
          <w:sz w:val="28"/>
        </w:rPr>
      </w:pPr>
      <w:r w:rsidRPr="00040826">
        <w:rPr>
          <w:rFonts w:eastAsia="Calibri"/>
          <w:b/>
          <w:spacing w:val="30"/>
          <w:sz w:val="28"/>
        </w:rPr>
        <w:t xml:space="preserve">                       </w:t>
      </w:r>
      <w:r w:rsidR="00F06765" w:rsidRPr="00151671">
        <w:rPr>
          <w:rFonts w:eastAsia="Calibri"/>
          <w:b/>
          <w:spacing w:val="30"/>
          <w:sz w:val="28"/>
        </w:rPr>
        <w:t>постановляет</w:t>
      </w:r>
      <w:r w:rsidR="00F06765" w:rsidRPr="00151671">
        <w:rPr>
          <w:rFonts w:eastAsia="Calibri"/>
          <w:sz w:val="28"/>
        </w:rPr>
        <w:t>:</w:t>
      </w:r>
    </w:p>
    <w:p w:rsidR="00A95408" w:rsidRPr="000239DB" w:rsidRDefault="00A95408" w:rsidP="00A65668">
      <w:pPr>
        <w:pStyle w:val="a3"/>
        <w:numPr>
          <w:ilvl w:val="3"/>
          <w:numId w:val="2"/>
        </w:numPr>
        <w:spacing w:line="360" w:lineRule="auto"/>
        <w:ind w:left="0" w:right="-113" w:firstLine="142"/>
        <w:jc w:val="both"/>
        <w:rPr>
          <w:b/>
          <w:snapToGrid w:val="0"/>
          <w:sz w:val="28"/>
          <w:szCs w:val="28"/>
        </w:rPr>
      </w:pPr>
      <w:r w:rsidRPr="007C4CD1">
        <w:rPr>
          <w:snapToGrid w:val="0"/>
          <w:sz w:val="28"/>
          <w:szCs w:val="28"/>
        </w:rPr>
        <w:t xml:space="preserve">Назначить председателем участковой избирательной комиссии избирательного участка </w:t>
      </w:r>
      <w:r w:rsidRPr="00151671">
        <w:rPr>
          <w:snapToGrid w:val="0"/>
          <w:sz w:val="28"/>
          <w:szCs w:val="28"/>
        </w:rPr>
        <w:t xml:space="preserve">№ </w:t>
      </w:r>
      <w:r w:rsidR="001D6AC4" w:rsidRPr="00151671">
        <w:rPr>
          <w:snapToGrid w:val="0"/>
          <w:sz w:val="28"/>
          <w:szCs w:val="28"/>
        </w:rPr>
        <w:t>4</w:t>
      </w:r>
      <w:r w:rsidR="00385D1D">
        <w:rPr>
          <w:snapToGrid w:val="0"/>
          <w:sz w:val="28"/>
          <w:szCs w:val="28"/>
        </w:rPr>
        <w:t>33</w:t>
      </w:r>
      <w:r w:rsidRPr="00151671">
        <w:rPr>
          <w:snapToGrid w:val="0"/>
          <w:sz w:val="28"/>
          <w:szCs w:val="28"/>
        </w:rPr>
        <w:t xml:space="preserve"> города Кимры</w:t>
      </w:r>
      <w:r w:rsidRPr="00151671">
        <w:rPr>
          <w:sz w:val="28"/>
          <w:szCs w:val="28"/>
        </w:rPr>
        <w:t xml:space="preserve"> Тверской </w:t>
      </w:r>
      <w:r w:rsidRPr="00151671">
        <w:rPr>
          <w:snapToGrid w:val="0"/>
          <w:sz w:val="28"/>
          <w:szCs w:val="28"/>
        </w:rPr>
        <w:t xml:space="preserve">области </w:t>
      </w:r>
      <w:r w:rsidR="00385D1D">
        <w:rPr>
          <w:snapToGrid w:val="0"/>
          <w:sz w:val="28"/>
          <w:szCs w:val="28"/>
        </w:rPr>
        <w:t>Голубеву Веру Владимировну</w:t>
      </w:r>
      <w:r w:rsidRPr="00151671">
        <w:rPr>
          <w:snapToGrid w:val="0"/>
          <w:sz w:val="28"/>
          <w:szCs w:val="28"/>
        </w:rPr>
        <w:t>, 19</w:t>
      </w:r>
      <w:r w:rsidR="00385D1D">
        <w:rPr>
          <w:snapToGrid w:val="0"/>
          <w:sz w:val="28"/>
          <w:szCs w:val="28"/>
        </w:rPr>
        <w:t xml:space="preserve">78 </w:t>
      </w:r>
      <w:r w:rsidRPr="00F06765">
        <w:rPr>
          <w:snapToGrid w:val="0"/>
          <w:sz w:val="28"/>
          <w:szCs w:val="28"/>
        </w:rPr>
        <w:t xml:space="preserve">года рождения, образование высшее профессиональное, </w:t>
      </w:r>
      <w:r w:rsidR="00F06765" w:rsidRPr="00F06765">
        <w:rPr>
          <w:snapToGrid w:val="0"/>
          <w:sz w:val="28"/>
          <w:szCs w:val="28"/>
        </w:rPr>
        <w:t xml:space="preserve">директора </w:t>
      </w:r>
      <w:r w:rsidR="00385D1D" w:rsidRPr="004C13A8">
        <w:rPr>
          <w:sz w:val="26"/>
          <w:szCs w:val="26"/>
        </w:rPr>
        <w:t xml:space="preserve">МУДО </w:t>
      </w:r>
      <w:r w:rsidR="00385D1D" w:rsidRPr="00385D1D">
        <w:rPr>
          <w:snapToGrid w:val="0"/>
          <w:sz w:val="28"/>
          <w:szCs w:val="28"/>
        </w:rPr>
        <w:t>"ДШИ № 3"</w:t>
      </w:r>
      <w:r w:rsidR="00A65668" w:rsidRPr="007C4CD1">
        <w:rPr>
          <w:snapToGrid w:val="0"/>
          <w:sz w:val="28"/>
          <w:szCs w:val="28"/>
        </w:rPr>
        <w:t xml:space="preserve">,  </w:t>
      </w:r>
      <w:r w:rsidRPr="007C4CD1">
        <w:rPr>
          <w:snapToGrid w:val="0"/>
          <w:sz w:val="28"/>
          <w:szCs w:val="28"/>
        </w:rPr>
        <w:t>предложенн</w:t>
      </w:r>
      <w:r w:rsidR="00A65668" w:rsidRPr="007C4CD1">
        <w:rPr>
          <w:snapToGrid w:val="0"/>
          <w:sz w:val="28"/>
          <w:szCs w:val="28"/>
        </w:rPr>
        <w:t>ую</w:t>
      </w:r>
      <w:r w:rsidRPr="007C4CD1">
        <w:rPr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385D1D">
        <w:rPr>
          <w:snapToGrid w:val="0"/>
          <w:sz w:val="28"/>
          <w:szCs w:val="28"/>
        </w:rPr>
        <w:t>собранием избирателей по месту работы</w:t>
      </w:r>
      <w:r w:rsidR="00826113">
        <w:rPr>
          <w:b/>
          <w:snapToGrid w:val="0"/>
          <w:sz w:val="28"/>
          <w:szCs w:val="28"/>
        </w:rPr>
        <w:t>.</w:t>
      </w:r>
    </w:p>
    <w:p w:rsidR="000239DB" w:rsidRPr="00040826" w:rsidRDefault="000239DB" w:rsidP="000239DB">
      <w:pPr>
        <w:spacing w:line="360" w:lineRule="auto"/>
        <w:ind w:right="-113"/>
        <w:jc w:val="both"/>
        <w:rPr>
          <w:b/>
          <w:snapToGrid w:val="0"/>
          <w:sz w:val="28"/>
          <w:szCs w:val="28"/>
        </w:rPr>
      </w:pPr>
    </w:p>
    <w:p w:rsidR="000239DB" w:rsidRPr="00040826" w:rsidRDefault="000239DB" w:rsidP="000239DB">
      <w:pPr>
        <w:spacing w:line="360" w:lineRule="auto"/>
        <w:ind w:right="-113"/>
        <w:jc w:val="both"/>
        <w:rPr>
          <w:b/>
          <w:snapToGrid w:val="0"/>
          <w:sz w:val="28"/>
          <w:szCs w:val="28"/>
        </w:rPr>
      </w:pPr>
    </w:p>
    <w:p w:rsidR="00A95408" w:rsidRPr="007C4CD1" w:rsidRDefault="00A95408" w:rsidP="00A65668">
      <w:pPr>
        <w:numPr>
          <w:ilvl w:val="3"/>
          <w:numId w:val="2"/>
        </w:numPr>
        <w:spacing w:line="360" w:lineRule="auto"/>
        <w:ind w:left="0" w:firstLine="142"/>
        <w:jc w:val="both"/>
        <w:rPr>
          <w:snapToGrid w:val="0"/>
          <w:sz w:val="28"/>
          <w:szCs w:val="28"/>
        </w:rPr>
      </w:pPr>
      <w:r w:rsidRPr="007C4CD1">
        <w:rPr>
          <w:sz w:val="28"/>
          <w:szCs w:val="28"/>
        </w:rPr>
        <w:lastRenderedPageBreak/>
        <w:t xml:space="preserve">Разместить настоящее постановление </w:t>
      </w:r>
      <w:r w:rsidR="00BC3B77">
        <w:rPr>
          <w:sz w:val="28"/>
          <w:szCs w:val="28"/>
        </w:rPr>
        <w:t>на странице</w:t>
      </w:r>
      <w:r w:rsidRPr="007C4CD1">
        <w:rPr>
          <w:sz w:val="28"/>
          <w:szCs w:val="28"/>
        </w:rPr>
        <w:t xml:space="preserve"> территориальной избирательной города Кимры в информационно-коммуникационной сети «Интернет».</w:t>
      </w:r>
    </w:p>
    <w:p w:rsidR="00A95408" w:rsidRPr="007C4CD1" w:rsidRDefault="00A95408" w:rsidP="00A65668">
      <w:pPr>
        <w:numPr>
          <w:ilvl w:val="3"/>
          <w:numId w:val="2"/>
        </w:numPr>
        <w:spacing w:after="480" w:line="360" w:lineRule="auto"/>
        <w:ind w:left="0" w:firstLine="142"/>
        <w:jc w:val="both"/>
        <w:rPr>
          <w:snapToGrid w:val="0"/>
          <w:sz w:val="28"/>
          <w:szCs w:val="28"/>
        </w:rPr>
      </w:pPr>
      <w:r w:rsidRPr="007C4CD1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</w:t>
      </w:r>
      <w:r w:rsidRPr="007C4CD1">
        <w:rPr>
          <w:sz w:val="28"/>
          <w:szCs w:val="28"/>
        </w:rPr>
        <w:t>города Кимры Т.А. Морозову.</w:t>
      </w:r>
    </w:p>
    <w:tbl>
      <w:tblPr>
        <w:tblpPr w:leftFromText="180" w:rightFromText="180" w:vertAnchor="text" w:horzAnchor="margin" w:tblpXSpec="center" w:tblpY="225"/>
        <w:tblW w:w="10422" w:type="dxa"/>
        <w:tblLook w:val="0000"/>
      </w:tblPr>
      <w:tblGrid>
        <w:gridCol w:w="10638"/>
        <w:gridCol w:w="222"/>
      </w:tblGrid>
      <w:tr w:rsidR="007C4CD1" w:rsidRPr="000239DB" w:rsidTr="00A8381C">
        <w:tc>
          <w:tcPr>
            <w:tcW w:w="4482" w:type="dxa"/>
          </w:tcPr>
          <w:tbl>
            <w:tblPr>
              <w:tblpPr w:leftFromText="180" w:rightFromText="180" w:bottomFromText="200" w:vertAnchor="text" w:horzAnchor="page" w:tblpX="1046" w:tblpY="80"/>
              <w:tblW w:w="10422" w:type="dxa"/>
              <w:tblLook w:val="04A0"/>
            </w:tblPr>
            <w:tblGrid>
              <w:gridCol w:w="4482"/>
              <w:gridCol w:w="5940"/>
            </w:tblGrid>
            <w:tr w:rsidR="000239DB" w:rsidRPr="000239DB" w:rsidTr="000239DB">
              <w:tc>
                <w:tcPr>
                  <w:tcW w:w="4482" w:type="dxa"/>
                  <w:hideMark/>
                </w:tcPr>
                <w:p w:rsidR="000239DB" w:rsidRPr="000239DB" w:rsidRDefault="000239DB" w:rsidP="000239DB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040826">
                    <w:rPr>
                      <w:sz w:val="28"/>
                      <w:szCs w:val="28"/>
                    </w:rPr>
                    <w:t xml:space="preserve">                  </w:t>
                  </w:r>
                  <w:r w:rsidRPr="000239DB">
                    <w:rPr>
                      <w:sz w:val="28"/>
                      <w:szCs w:val="28"/>
                    </w:rPr>
                    <w:t>Председатель</w:t>
                  </w:r>
                </w:p>
                <w:p w:rsidR="000239DB" w:rsidRPr="000239DB" w:rsidRDefault="000239DB" w:rsidP="000239DB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0239DB">
                    <w:rPr>
                      <w:sz w:val="28"/>
                      <w:szCs w:val="28"/>
                    </w:rPr>
                    <w:t>территориальной избирательной комиссии города Кимры</w:t>
                  </w:r>
                </w:p>
              </w:tc>
              <w:tc>
                <w:tcPr>
                  <w:tcW w:w="5940" w:type="dxa"/>
                  <w:vAlign w:val="bottom"/>
                  <w:hideMark/>
                </w:tcPr>
                <w:p w:rsidR="000239DB" w:rsidRPr="000239DB" w:rsidRDefault="000239DB" w:rsidP="000239DB">
                  <w:pPr>
                    <w:pStyle w:val="2"/>
                    <w:spacing w:line="276" w:lineRule="auto"/>
                    <w:jc w:val="center"/>
                    <w:rPr>
                      <w:b w:val="0"/>
                    </w:rPr>
                  </w:pPr>
                  <w:r w:rsidRPr="000239DB">
                    <w:rPr>
                      <w:rFonts w:ascii="Times New Roman" w:hAnsi="Times New Roman"/>
                      <w:b w:val="0"/>
                      <w:i w:val="0"/>
                    </w:rPr>
                    <w:t xml:space="preserve">                               Т.А. Морозова</w:t>
                  </w:r>
                </w:p>
              </w:tc>
            </w:tr>
            <w:tr w:rsidR="000239DB" w:rsidRPr="000239DB" w:rsidTr="000239DB">
              <w:trPr>
                <w:trHeight w:val="77"/>
              </w:trPr>
              <w:tc>
                <w:tcPr>
                  <w:tcW w:w="4482" w:type="dxa"/>
                </w:tcPr>
                <w:p w:rsidR="000239DB" w:rsidRPr="000239DB" w:rsidRDefault="000239DB" w:rsidP="000239DB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940" w:type="dxa"/>
                  <w:vAlign w:val="bottom"/>
                </w:tcPr>
                <w:p w:rsidR="000239DB" w:rsidRPr="000239DB" w:rsidRDefault="000239DB" w:rsidP="000239DB">
                  <w:pPr>
                    <w:pStyle w:val="2"/>
                    <w:spacing w:before="0" w:after="0" w:line="276" w:lineRule="auto"/>
                    <w:jc w:val="right"/>
                    <w:rPr>
                      <w:b w:val="0"/>
                    </w:rPr>
                  </w:pPr>
                </w:p>
              </w:tc>
            </w:tr>
            <w:tr w:rsidR="000239DB" w:rsidRPr="000239DB" w:rsidTr="000239DB">
              <w:tc>
                <w:tcPr>
                  <w:tcW w:w="4482" w:type="dxa"/>
                  <w:hideMark/>
                </w:tcPr>
                <w:p w:rsidR="000239DB" w:rsidRPr="000239DB" w:rsidRDefault="000239DB" w:rsidP="000239DB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040826">
                    <w:rPr>
                      <w:sz w:val="28"/>
                      <w:szCs w:val="28"/>
                    </w:rPr>
                    <w:t xml:space="preserve">               </w:t>
                  </w:r>
                  <w:r w:rsidRPr="000239DB">
                    <w:rPr>
                      <w:sz w:val="28"/>
                      <w:szCs w:val="28"/>
                    </w:rPr>
                    <w:t>и.о. секретаря</w:t>
                  </w:r>
                </w:p>
                <w:p w:rsidR="000239DB" w:rsidRPr="000239DB" w:rsidRDefault="000239DB" w:rsidP="000239DB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0239DB">
                    <w:rPr>
                      <w:sz w:val="28"/>
                      <w:szCs w:val="28"/>
                    </w:rPr>
                    <w:t>территориальной избирательной комиссии города Кимры</w:t>
                  </w:r>
                </w:p>
              </w:tc>
              <w:tc>
                <w:tcPr>
                  <w:tcW w:w="5940" w:type="dxa"/>
                  <w:vAlign w:val="bottom"/>
                  <w:hideMark/>
                </w:tcPr>
                <w:p w:rsidR="000239DB" w:rsidRPr="000239DB" w:rsidRDefault="000239DB" w:rsidP="000239DB">
                  <w:pPr>
                    <w:pStyle w:val="2"/>
                    <w:spacing w:line="276" w:lineRule="auto"/>
                    <w:jc w:val="center"/>
                    <w:rPr>
                      <w:b w:val="0"/>
                    </w:rPr>
                  </w:pPr>
                  <w:r w:rsidRPr="000239DB">
                    <w:rPr>
                      <w:rFonts w:ascii="Times New Roman" w:hAnsi="Times New Roman"/>
                      <w:b w:val="0"/>
                      <w:i w:val="0"/>
                    </w:rPr>
                    <w:t xml:space="preserve">                         Л.А. Хренова</w:t>
                  </w:r>
                </w:p>
              </w:tc>
            </w:tr>
          </w:tbl>
          <w:p w:rsidR="00A95408" w:rsidRPr="000239DB" w:rsidRDefault="00A95408" w:rsidP="00A83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A95408" w:rsidRPr="000239DB" w:rsidRDefault="00A95408" w:rsidP="00A8381C">
            <w:pPr>
              <w:pStyle w:val="2"/>
              <w:jc w:val="right"/>
              <w:rPr>
                <w:b w:val="0"/>
              </w:rPr>
            </w:pPr>
          </w:p>
        </w:tc>
      </w:tr>
      <w:tr w:rsidR="007C4CD1" w:rsidRPr="000239DB" w:rsidTr="00A8381C">
        <w:trPr>
          <w:trHeight w:val="77"/>
        </w:trPr>
        <w:tc>
          <w:tcPr>
            <w:tcW w:w="4482" w:type="dxa"/>
          </w:tcPr>
          <w:p w:rsidR="00A95408" w:rsidRPr="000239DB" w:rsidRDefault="00A95408" w:rsidP="00A83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A95408" w:rsidRPr="000239DB" w:rsidRDefault="00A95408" w:rsidP="00A8381C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7C4CD1" w:rsidRPr="000239DB" w:rsidTr="00A8381C">
        <w:tc>
          <w:tcPr>
            <w:tcW w:w="4482" w:type="dxa"/>
          </w:tcPr>
          <w:p w:rsidR="00A95408" w:rsidRPr="000239DB" w:rsidRDefault="00A95408" w:rsidP="00A83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A95408" w:rsidRPr="000239DB" w:rsidRDefault="00A95408" w:rsidP="00385D1D">
            <w:pPr>
              <w:pStyle w:val="2"/>
              <w:jc w:val="center"/>
              <w:rPr>
                <w:b w:val="0"/>
              </w:rPr>
            </w:pPr>
          </w:p>
        </w:tc>
      </w:tr>
    </w:tbl>
    <w:p w:rsidR="00E44BAC" w:rsidRPr="000239DB" w:rsidRDefault="00E44BAC">
      <w:pPr>
        <w:rPr>
          <w:sz w:val="28"/>
          <w:szCs w:val="28"/>
        </w:rPr>
      </w:pPr>
    </w:p>
    <w:p w:rsidR="00A95408" w:rsidRPr="007C4CD1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p w:rsidR="00A95408" w:rsidRDefault="00A95408"/>
    <w:sectPr w:rsidR="00A95408" w:rsidSect="00023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45452EEE"/>
    <w:multiLevelType w:val="hybridMultilevel"/>
    <w:tmpl w:val="73723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718ED2E4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A95408"/>
    <w:rsid w:val="000239DB"/>
    <w:rsid w:val="00040826"/>
    <w:rsid w:val="00151671"/>
    <w:rsid w:val="001D6AC4"/>
    <w:rsid w:val="002939B9"/>
    <w:rsid w:val="002A0EB6"/>
    <w:rsid w:val="00385D1D"/>
    <w:rsid w:val="00386E4E"/>
    <w:rsid w:val="003A0D6D"/>
    <w:rsid w:val="00487694"/>
    <w:rsid w:val="005024C2"/>
    <w:rsid w:val="006B04A7"/>
    <w:rsid w:val="00752D75"/>
    <w:rsid w:val="007C4CD1"/>
    <w:rsid w:val="007D11CA"/>
    <w:rsid w:val="00826113"/>
    <w:rsid w:val="00864431"/>
    <w:rsid w:val="008F502C"/>
    <w:rsid w:val="009A30F9"/>
    <w:rsid w:val="009C448B"/>
    <w:rsid w:val="00A31576"/>
    <w:rsid w:val="00A65668"/>
    <w:rsid w:val="00A95408"/>
    <w:rsid w:val="00B12FB4"/>
    <w:rsid w:val="00BC3B77"/>
    <w:rsid w:val="00BF1E3A"/>
    <w:rsid w:val="00C10C8B"/>
    <w:rsid w:val="00D02AD4"/>
    <w:rsid w:val="00E05CCC"/>
    <w:rsid w:val="00E44BAC"/>
    <w:rsid w:val="00F06765"/>
    <w:rsid w:val="00FB4C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54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54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A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Обычный1"/>
    <w:rsid w:val="00A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5408"/>
    <w:pPr>
      <w:ind w:left="720"/>
      <w:contextualSpacing/>
    </w:pPr>
  </w:style>
  <w:style w:type="table" w:styleId="a4">
    <w:name w:val="Table Grid"/>
    <w:basedOn w:val="a1"/>
    <w:uiPriority w:val="59"/>
    <w:rsid w:val="00F067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954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9540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Обычный1"/>
    <w:rsid w:val="00A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0">
    <w:name w:val="Обычный1"/>
    <w:rsid w:val="00A9540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95408"/>
    <w:pPr>
      <w:ind w:left="720"/>
      <w:contextualSpacing/>
    </w:pPr>
  </w:style>
  <w:style w:type="table" w:styleId="a4">
    <w:name w:val="Table Grid"/>
    <w:basedOn w:val="a1"/>
    <w:uiPriority w:val="59"/>
    <w:rsid w:val="00F06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cp:lastPrinted>2016-04-29T12:04:00Z</cp:lastPrinted>
  <dcterms:created xsi:type="dcterms:W3CDTF">2016-04-03T14:53:00Z</dcterms:created>
  <dcterms:modified xsi:type="dcterms:W3CDTF">2016-04-29T12:04:00Z</dcterms:modified>
</cp:coreProperties>
</file>